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4F" w:rsidRPr="00E215C3" w:rsidRDefault="00E215C3" w:rsidP="00E215C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215C3">
        <w:rPr>
          <w:rFonts w:ascii="Arial" w:hAnsi="Arial"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54A2EAA6" wp14:editId="0910D5B3">
            <wp:simplePos x="0" y="0"/>
            <wp:positionH relativeFrom="column">
              <wp:posOffset>-27940</wp:posOffset>
            </wp:positionH>
            <wp:positionV relativeFrom="paragraph">
              <wp:posOffset>-113030</wp:posOffset>
            </wp:positionV>
            <wp:extent cx="850265" cy="850265"/>
            <wp:effectExtent l="0" t="0" r="6985" b="6985"/>
            <wp:wrapSquare wrapText="bothSides"/>
            <wp:docPr id="1" name="Obrázek 1" descr="obecně prospěšná společ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ecně prospěšná společno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5C3">
        <w:rPr>
          <w:rFonts w:ascii="Arial" w:hAnsi="Arial" w:cs="Arial"/>
          <w:b/>
          <w:sz w:val="28"/>
          <w:szCs w:val="28"/>
        </w:rPr>
        <w:t>Centrum služeb pro zdravotně postižené Louny, o.p.s.</w:t>
      </w:r>
    </w:p>
    <w:p w:rsidR="00E215C3" w:rsidRPr="00E215C3" w:rsidRDefault="00E215C3" w:rsidP="00E215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215C3">
        <w:rPr>
          <w:rFonts w:ascii="Arial" w:hAnsi="Arial" w:cs="Arial"/>
          <w:sz w:val="24"/>
          <w:szCs w:val="24"/>
        </w:rPr>
        <w:t>Rakovnická 2502, 440 01 Louny</w:t>
      </w:r>
    </w:p>
    <w:p w:rsidR="00E215C3" w:rsidRPr="00E215C3" w:rsidRDefault="00E215C3" w:rsidP="00E215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215C3">
        <w:rPr>
          <w:rFonts w:ascii="Arial" w:hAnsi="Arial" w:cs="Arial"/>
          <w:sz w:val="24"/>
          <w:szCs w:val="24"/>
        </w:rPr>
        <w:t xml:space="preserve">IČ: 270 43 797; Telefon: 415 654 308; </w:t>
      </w:r>
    </w:p>
    <w:p w:rsidR="00E215C3" w:rsidRDefault="00E215C3" w:rsidP="00E215C3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215C3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E215C3">
          <w:rPr>
            <w:rStyle w:val="Hypertextovodkaz"/>
            <w:rFonts w:ascii="Arial" w:hAnsi="Arial" w:cs="Arial"/>
            <w:sz w:val="24"/>
            <w:szCs w:val="24"/>
          </w:rPr>
          <w:t>szdp.louny@seznam.cz</w:t>
        </w:r>
      </w:hyperlink>
      <w:r w:rsidRPr="00E215C3">
        <w:rPr>
          <w:rFonts w:ascii="Arial" w:hAnsi="Arial" w:cs="Arial"/>
          <w:sz w:val="24"/>
          <w:szCs w:val="24"/>
        </w:rPr>
        <w:t xml:space="preserve">;  </w:t>
      </w:r>
      <w:hyperlink r:id="rId9" w:history="1">
        <w:r w:rsidRPr="00E215C3">
          <w:rPr>
            <w:rStyle w:val="Hypertextovodkaz"/>
            <w:rFonts w:ascii="Arial" w:hAnsi="Arial" w:cs="Arial"/>
            <w:sz w:val="24"/>
            <w:szCs w:val="24"/>
          </w:rPr>
          <w:t>www.centrum-louny.wbs.cz</w:t>
        </w:r>
      </w:hyperlink>
    </w:p>
    <w:p w:rsidR="00E215C3" w:rsidRPr="00E215C3" w:rsidRDefault="00E215C3" w:rsidP="00E215C3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0"/>
          <w:szCs w:val="10"/>
        </w:rPr>
      </w:pPr>
    </w:p>
    <w:p w:rsidR="00E215C3" w:rsidRPr="00E215C3" w:rsidRDefault="00E215C3" w:rsidP="00E215C3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0"/>
          <w:szCs w:val="10"/>
        </w:rPr>
      </w:pPr>
    </w:p>
    <w:p w:rsidR="00E215C3" w:rsidRDefault="00E215C3" w:rsidP="00AD47E4">
      <w:pPr>
        <w:spacing w:before="120" w:after="120"/>
        <w:contextualSpacing/>
        <w:jc w:val="center"/>
        <w:rPr>
          <w:rFonts w:ascii="Arial" w:hAnsi="Arial" w:cs="Arial"/>
          <w:sz w:val="28"/>
          <w:szCs w:val="28"/>
        </w:rPr>
      </w:pPr>
    </w:p>
    <w:p w:rsidR="0057278A" w:rsidRPr="00D27304" w:rsidRDefault="0057278A" w:rsidP="00AD47E4">
      <w:pPr>
        <w:spacing w:before="120" w:after="12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27304">
        <w:rPr>
          <w:rFonts w:ascii="Arial" w:hAnsi="Arial" w:cs="Arial"/>
          <w:b/>
          <w:sz w:val="32"/>
          <w:szCs w:val="32"/>
        </w:rPr>
        <w:t>Informace o zpracování osobních údajů</w:t>
      </w:r>
    </w:p>
    <w:p w:rsidR="0057278A" w:rsidRDefault="00892218" w:rsidP="00AD47E4">
      <w:pPr>
        <w:spacing w:before="120" w:after="120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při provozu půjčovny kompenzačních pomůcek</w:t>
      </w:r>
    </w:p>
    <w:p w:rsidR="000C7E50" w:rsidRPr="00915946" w:rsidRDefault="000C7E50" w:rsidP="000C7E50">
      <w:pPr>
        <w:spacing w:before="240" w:after="240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7F0103" w:rsidRPr="007128F1" w:rsidRDefault="0057278A" w:rsidP="0057278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Správce údajů</w:t>
      </w:r>
      <w:r w:rsidR="007F0103">
        <w:rPr>
          <w:rFonts w:ascii="Arial" w:hAnsi="Arial" w:cs="Arial"/>
          <w:b/>
          <w:sz w:val="28"/>
          <w:szCs w:val="28"/>
        </w:rPr>
        <w:t>:</w:t>
      </w:r>
      <w:r w:rsidR="007128F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Centrum služeb pro zdravotně postižené Louny, o.p.s., </w:t>
      </w:r>
      <w:r w:rsidR="00DB5766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se sídlem Rakovnická 2502, 440 01 Louny, zastoupené Venuší </w:t>
      </w:r>
      <w:proofErr w:type="spellStart"/>
      <w:r>
        <w:rPr>
          <w:rFonts w:ascii="Arial" w:hAnsi="Arial" w:cs="Arial"/>
          <w:sz w:val="28"/>
          <w:szCs w:val="28"/>
        </w:rPr>
        <w:t>Firstlovou</w:t>
      </w:r>
      <w:proofErr w:type="spellEnd"/>
      <w:r>
        <w:rPr>
          <w:rFonts w:ascii="Arial" w:hAnsi="Arial" w:cs="Arial"/>
          <w:sz w:val="28"/>
          <w:szCs w:val="28"/>
        </w:rPr>
        <w:t xml:space="preserve"> – ředitelkou Centra, IČ 270 43 797; </w:t>
      </w:r>
    </w:p>
    <w:p w:rsidR="0057278A" w:rsidRDefault="0057278A" w:rsidP="0057278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 tímto </w:t>
      </w:r>
      <w:r w:rsidRPr="007F0103">
        <w:rPr>
          <w:rFonts w:ascii="Arial" w:hAnsi="Arial" w:cs="Arial"/>
          <w:b/>
          <w:sz w:val="28"/>
          <w:szCs w:val="28"/>
        </w:rPr>
        <w:t xml:space="preserve">dovoluje informovat </w:t>
      </w:r>
      <w:r w:rsidR="00F52EAF">
        <w:rPr>
          <w:rFonts w:ascii="Arial" w:hAnsi="Arial" w:cs="Arial"/>
          <w:b/>
          <w:sz w:val="28"/>
          <w:szCs w:val="28"/>
        </w:rPr>
        <w:t>osoby využívající naši půjčovnu kompenzačních pomůcek</w:t>
      </w:r>
      <w:r>
        <w:rPr>
          <w:rFonts w:ascii="Arial" w:hAnsi="Arial" w:cs="Arial"/>
          <w:sz w:val="28"/>
          <w:szCs w:val="28"/>
        </w:rPr>
        <w:t xml:space="preserve"> o způsobu a rozsahu zpracování osobních údajů.</w:t>
      </w:r>
    </w:p>
    <w:p w:rsidR="00D27304" w:rsidRDefault="0057278A" w:rsidP="00D27304">
      <w:pPr>
        <w:jc w:val="both"/>
        <w:rPr>
          <w:rFonts w:ascii="Arial" w:hAnsi="Arial" w:cs="Arial"/>
          <w:sz w:val="28"/>
          <w:szCs w:val="28"/>
        </w:rPr>
      </w:pPr>
      <w:r w:rsidRPr="007F0103">
        <w:rPr>
          <w:rFonts w:ascii="Arial" w:hAnsi="Arial" w:cs="Arial"/>
          <w:b/>
          <w:sz w:val="28"/>
          <w:szCs w:val="28"/>
        </w:rPr>
        <w:t>Centrum zpracovává osob</w:t>
      </w:r>
      <w:r w:rsidR="00532DCC">
        <w:rPr>
          <w:rFonts w:ascii="Arial" w:hAnsi="Arial" w:cs="Arial"/>
          <w:b/>
          <w:sz w:val="28"/>
          <w:szCs w:val="28"/>
        </w:rPr>
        <w:t xml:space="preserve">ní a citlivé údaje v souladu </w:t>
      </w:r>
      <w:r w:rsidR="00532DCC" w:rsidRPr="00532DCC">
        <w:rPr>
          <w:rFonts w:ascii="Arial" w:hAnsi="Arial" w:cs="Arial"/>
          <w:b/>
          <w:sz w:val="28"/>
          <w:szCs w:val="28"/>
        </w:rPr>
        <w:t>s </w:t>
      </w:r>
      <w:r w:rsidR="00D27304" w:rsidRPr="00532DCC">
        <w:rPr>
          <w:rFonts w:ascii="Arial" w:hAnsi="Arial" w:cs="Arial"/>
          <w:b/>
          <w:sz w:val="28"/>
          <w:szCs w:val="28"/>
        </w:rPr>
        <w:t>obecným nařízení</w:t>
      </w:r>
      <w:r w:rsidR="007F0103" w:rsidRPr="00532DCC">
        <w:rPr>
          <w:rFonts w:ascii="Arial" w:hAnsi="Arial" w:cs="Arial"/>
          <w:b/>
          <w:sz w:val="28"/>
          <w:szCs w:val="28"/>
        </w:rPr>
        <w:t>m</w:t>
      </w:r>
      <w:r w:rsidR="00D27304" w:rsidRPr="00532DCC">
        <w:rPr>
          <w:rFonts w:ascii="Arial" w:hAnsi="Arial" w:cs="Arial"/>
          <w:sz w:val="28"/>
          <w:szCs w:val="28"/>
        </w:rPr>
        <w:t xml:space="preserve"> </w:t>
      </w:r>
      <w:r w:rsidR="00D27304" w:rsidRPr="00D27304">
        <w:rPr>
          <w:rFonts w:ascii="Arial" w:hAnsi="Arial" w:cs="Arial"/>
          <w:sz w:val="28"/>
          <w:szCs w:val="28"/>
        </w:rPr>
        <w:t>Evropského parlamentu a Rady (EU) 2016/679 ze dne 27. 4. 2016</w:t>
      </w:r>
      <w:r w:rsidR="000C7E50">
        <w:rPr>
          <w:rFonts w:ascii="Arial" w:hAnsi="Arial" w:cs="Arial"/>
          <w:sz w:val="28"/>
          <w:szCs w:val="28"/>
        </w:rPr>
        <w:t>, O</w:t>
      </w:r>
      <w:r w:rsidR="00D27304" w:rsidRPr="00D27304">
        <w:rPr>
          <w:rFonts w:ascii="Arial" w:hAnsi="Arial" w:cs="Arial"/>
          <w:sz w:val="28"/>
          <w:szCs w:val="28"/>
        </w:rPr>
        <w:t xml:space="preserve"> ochraně fyzických osob v souvislosti se zpracováním osobních údajů a volném pohybu těchto údajů</w:t>
      </w:r>
      <w:r w:rsidR="00D27304">
        <w:rPr>
          <w:rFonts w:ascii="Arial" w:hAnsi="Arial" w:cs="Arial"/>
          <w:sz w:val="28"/>
          <w:szCs w:val="28"/>
        </w:rPr>
        <w:t>.</w:t>
      </w:r>
    </w:p>
    <w:p w:rsidR="00532DCC" w:rsidRDefault="007F0103" w:rsidP="00D2730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Centrum zpracovává a shromažďuje osobní údaje </w:t>
      </w:r>
      <w:r w:rsidR="00F52EAF">
        <w:rPr>
          <w:rFonts w:ascii="Arial" w:hAnsi="Arial" w:cs="Arial"/>
          <w:sz w:val="28"/>
          <w:szCs w:val="28"/>
        </w:rPr>
        <w:t>osob využívajících půjčovnu kompenzačních pomůcek</w:t>
      </w:r>
    </w:p>
    <w:p w:rsidR="00532DCC" w:rsidRPr="00532DCC" w:rsidRDefault="00532DCC" w:rsidP="00532DCC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</w:t>
      </w:r>
      <w:r w:rsidR="00F52EAF">
        <w:rPr>
          <w:rFonts w:ascii="Arial" w:hAnsi="Arial" w:cs="Arial"/>
          <w:sz w:val="28"/>
          <w:szCs w:val="28"/>
        </w:rPr>
        <w:t> důvodu nezbytné spisové dokumentace půjčovny kompenzačních pomůcek</w:t>
      </w:r>
      <w:r w:rsidR="007F0103" w:rsidRPr="00532DCC">
        <w:rPr>
          <w:rFonts w:ascii="Arial" w:hAnsi="Arial" w:cs="Arial"/>
          <w:sz w:val="28"/>
          <w:szCs w:val="28"/>
        </w:rPr>
        <w:t xml:space="preserve"> </w:t>
      </w:r>
    </w:p>
    <w:p w:rsidR="00F32DFD" w:rsidRPr="000C7E50" w:rsidRDefault="00F32DFD" w:rsidP="000C7E50">
      <w:pPr>
        <w:jc w:val="both"/>
        <w:rPr>
          <w:rFonts w:ascii="Arial" w:hAnsi="Arial" w:cs="Arial"/>
          <w:sz w:val="28"/>
          <w:szCs w:val="28"/>
        </w:rPr>
      </w:pPr>
      <w:r w:rsidRPr="00341A4C">
        <w:rPr>
          <w:rFonts w:ascii="Arial" w:hAnsi="Arial" w:cs="Arial"/>
          <w:b/>
          <w:sz w:val="28"/>
          <w:szCs w:val="28"/>
        </w:rPr>
        <w:t>Pracovníci</w:t>
      </w:r>
      <w:r w:rsidR="000C7E50" w:rsidRPr="00341A4C">
        <w:rPr>
          <w:rFonts w:ascii="Arial" w:hAnsi="Arial" w:cs="Arial"/>
          <w:b/>
          <w:sz w:val="28"/>
          <w:szCs w:val="28"/>
        </w:rPr>
        <w:t xml:space="preserve"> </w:t>
      </w:r>
      <w:r w:rsidR="000C7E50">
        <w:rPr>
          <w:rFonts w:ascii="Arial" w:hAnsi="Arial" w:cs="Arial"/>
          <w:sz w:val="28"/>
          <w:szCs w:val="28"/>
        </w:rPr>
        <w:t xml:space="preserve">Centra </w:t>
      </w:r>
      <w:r w:rsidR="00341A4C" w:rsidRPr="00341A4C">
        <w:rPr>
          <w:rFonts w:ascii="Arial" w:hAnsi="Arial" w:cs="Arial"/>
          <w:b/>
          <w:sz w:val="28"/>
          <w:szCs w:val="28"/>
        </w:rPr>
        <w:t>zjišťují</w:t>
      </w:r>
      <w:r w:rsidRPr="00341A4C">
        <w:rPr>
          <w:rFonts w:ascii="Arial" w:hAnsi="Arial" w:cs="Arial"/>
          <w:b/>
          <w:sz w:val="28"/>
          <w:szCs w:val="28"/>
        </w:rPr>
        <w:t xml:space="preserve"> </w:t>
      </w:r>
      <w:r w:rsidRPr="000C7E50">
        <w:rPr>
          <w:rFonts w:ascii="Arial" w:hAnsi="Arial" w:cs="Arial"/>
          <w:sz w:val="28"/>
          <w:szCs w:val="28"/>
        </w:rPr>
        <w:t xml:space="preserve">pouze osobní </w:t>
      </w:r>
      <w:r w:rsidRPr="00341A4C">
        <w:rPr>
          <w:rFonts w:ascii="Arial" w:hAnsi="Arial" w:cs="Arial"/>
          <w:b/>
          <w:sz w:val="28"/>
          <w:szCs w:val="28"/>
        </w:rPr>
        <w:t>údaje</w:t>
      </w:r>
      <w:r w:rsidRPr="000C7E50">
        <w:rPr>
          <w:rFonts w:ascii="Arial" w:hAnsi="Arial" w:cs="Arial"/>
          <w:sz w:val="28"/>
          <w:szCs w:val="28"/>
        </w:rPr>
        <w:t xml:space="preserve">, které nezbytně </w:t>
      </w:r>
      <w:r w:rsidRPr="00341A4C">
        <w:rPr>
          <w:rFonts w:ascii="Arial" w:hAnsi="Arial" w:cs="Arial"/>
          <w:b/>
          <w:sz w:val="28"/>
          <w:szCs w:val="28"/>
        </w:rPr>
        <w:t xml:space="preserve">potřebují </w:t>
      </w:r>
      <w:r w:rsidR="00F52EAF">
        <w:rPr>
          <w:rFonts w:ascii="Arial" w:hAnsi="Arial" w:cs="Arial"/>
          <w:b/>
          <w:sz w:val="28"/>
          <w:szCs w:val="28"/>
        </w:rPr>
        <w:t>k evidenci výpůjček kompenzačních pomůcek.</w:t>
      </w:r>
    </w:p>
    <w:p w:rsidR="007F0103" w:rsidRDefault="007F0103" w:rsidP="00D2730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Centrum při poskytování sociálních služeb </w:t>
      </w:r>
      <w:r w:rsidR="00F52EAF">
        <w:rPr>
          <w:rFonts w:ascii="Arial" w:hAnsi="Arial" w:cs="Arial"/>
          <w:sz w:val="28"/>
          <w:szCs w:val="28"/>
        </w:rPr>
        <w:t>zpracovává</w:t>
      </w:r>
      <w:r>
        <w:rPr>
          <w:rFonts w:ascii="Arial" w:hAnsi="Arial" w:cs="Arial"/>
          <w:sz w:val="28"/>
          <w:szCs w:val="28"/>
        </w:rPr>
        <w:t xml:space="preserve"> tyto osobní údaje</w:t>
      </w:r>
      <w:r w:rsidR="00F52EAF">
        <w:rPr>
          <w:rFonts w:ascii="Arial" w:hAnsi="Arial" w:cs="Arial"/>
          <w:sz w:val="28"/>
          <w:szCs w:val="28"/>
        </w:rPr>
        <w:t>:</w:t>
      </w:r>
    </w:p>
    <w:p w:rsidR="007F0103" w:rsidRDefault="007F0103" w:rsidP="007F0103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8"/>
          <w:szCs w:val="28"/>
        </w:rPr>
      </w:pPr>
      <w:r w:rsidRPr="004578C2">
        <w:rPr>
          <w:rFonts w:ascii="Arial" w:hAnsi="Arial" w:cs="Arial"/>
          <w:b/>
          <w:sz w:val="28"/>
          <w:szCs w:val="28"/>
        </w:rPr>
        <w:t>Adresné a identifikační údaje</w:t>
      </w:r>
      <w:r>
        <w:rPr>
          <w:rFonts w:ascii="Arial" w:hAnsi="Arial" w:cs="Arial"/>
          <w:sz w:val="28"/>
          <w:szCs w:val="28"/>
        </w:rPr>
        <w:t xml:space="preserve">: jméno a příjmení, datum a místo narození, </w:t>
      </w:r>
      <w:r w:rsidR="004578C2">
        <w:rPr>
          <w:rFonts w:ascii="Arial" w:hAnsi="Arial" w:cs="Arial"/>
          <w:sz w:val="28"/>
          <w:szCs w:val="28"/>
        </w:rPr>
        <w:t xml:space="preserve">adresa trvalého bydliště, telefonní </w:t>
      </w:r>
      <w:r w:rsidR="000C7E50">
        <w:rPr>
          <w:rFonts w:ascii="Arial" w:hAnsi="Arial" w:cs="Arial"/>
          <w:sz w:val="28"/>
          <w:szCs w:val="28"/>
        </w:rPr>
        <w:t>kontakt</w:t>
      </w:r>
      <w:r w:rsidR="004578C2">
        <w:rPr>
          <w:rFonts w:ascii="Arial" w:hAnsi="Arial" w:cs="Arial"/>
          <w:sz w:val="28"/>
          <w:szCs w:val="28"/>
        </w:rPr>
        <w:t>, e-mail</w:t>
      </w:r>
      <w:r w:rsidR="0018356C">
        <w:rPr>
          <w:rFonts w:ascii="Arial" w:hAnsi="Arial" w:cs="Arial"/>
          <w:sz w:val="28"/>
          <w:szCs w:val="28"/>
        </w:rPr>
        <w:t>, číslo občanského průkazu</w:t>
      </w:r>
    </w:p>
    <w:p w:rsidR="00915946" w:rsidRDefault="00AD47E4" w:rsidP="0091594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Zpracování </w:t>
      </w:r>
      <w:r w:rsidRPr="00AD47E4">
        <w:rPr>
          <w:rFonts w:ascii="Arial" w:hAnsi="Arial" w:cs="Arial"/>
          <w:sz w:val="28"/>
          <w:szCs w:val="28"/>
        </w:rPr>
        <w:t xml:space="preserve">osobních údajů </w:t>
      </w:r>
      <w:r>
        <w:rPr>
          <w:rFonts w:ascii="Arial" w:hAnsi="Arial" w:cs="Arial"/>
          <w:b/>
          <w:sz w:val="28"/>
          <w:szCs w:val="28"/>
        </w:rPr>
        <w:t xml:space="preserve">je nezbytné pro </w:t>
      </w:r>
      <w:r w:rsidR="0018356C">
        <w:rPr>
          <w:rFonts w:ascii="Arial" w:hAnsi="Arial" w:cs="Arial"/>
          <w:b/>
          <w:sz w:val="28"/>
          <w:szCs w:val="28"/>
        </w:rPr>
        <w:t>vedení spisové dokumentace půjčovny kompenzačních pomůcek. Půjčovna se řídí zákonem číslo 89/2012 Sb., Občanským zákoníkem (náležitosti smluv).</w:t>
      </w:r>
    </w:p>
    <w:p w:rsidR="0057278A" w:rsidRDefault="004C53B3" w:rsidP="00E04DC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Osobní údaje jsou zpracovávány </w:t>
      </w:r>
      <w:r w:rsidR="0018356C">
        <w:rPr>
          <w:rFonts w:ascii="Arial" w:hAnsi="Arial" w:cs="Arial"/>
          <w:sz w:val="28"/>
          <w:szCs w:val="28"/>
        </w:rPr>
        <w:t>ředitelkou, sociálním pracovníkem, administrativním pracovníkem</w:t>
      </w:r>
      <w:r w:rsidR="00F91C2E">
        <w:rPr>
          <w:rFonts w:ascii="Arial" w:hAnsi="Arial" w:cs="Arial"/>
          <w:sz w:val="28"/>
          <w:szCs w:val="28"/>
        </w:rPr>
        <w:t xml:space="preserve"> Všichni pracovníci jsou vázáni mlčenlivostí, a to jak po dobu pracovního poměru i po jeho případném skončení.</w:t>
      </w:r>
    </w:p>
    <w:p w:rsidR="00E04DC8" w:rsidRDefault="00E04DC8" w:rsidP="00E04DC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Osobní údaje jsou </w:t>
      </w:r>
      <w:r w:rsidR="0018356C">
        <w:rPr>
          <w:rFonts w:ascii="Arial" w:hAnsi="Arial" w:cs="Arial"/>
          <w:sz w:val="28"/>
          <w:szCs w:val="28"/>
        </w:rPr>
        <w:t>evidovány na evidenční kartě půjčovny, případně na smlouvě. Evidenční karty jsou evidovány po dobu platnosti karty nejdéle pak 10 let. Šanon s osobními údaji je uložen v uzamčené skříňce</w:t>
      </w:r>
      <w:r w:rsidR="00095D55">
        <w:rPr>
          <w:rFonts w:ascii="Arial" w:hAnsi="Arial" w:cs="Arial"/>
          <w:sz w:val="28"/>
          <w:szCs w:val="28"/>
        </w:rPr>
        <w:t xml:space="preserve"> v prostorách Centra</w:t>
      </w:r>
      <w:r>
        <w:rPr>
          <w:rFonts w:ascii="Arial" w:hAnsi="Arial" w:cs="Arial"/>
          <w:sz w:val="28"/>
          <w:szCs w:val="28"/>
        </w:rPr>
        <w:t>.</w:t>
      </w:r>
      <w:r w:rsidR="00341A4C" w:rsidRPr="00341A4C">
        <w:rPr>
          <w:rFonts w:ascii="Arial" w:hAnsi="Arial" w:cs="Arial"/>
          <w:sz w:val="28"/>
          <w:szCs w:val="28"/>
        </w:rPr>
        <w:t xml:space="preserve"> </w:t>
      </w:r>
      <w:r w:rsidR="002B7746">
        <w:rPr>
          <w:rFonts w:ascii="Arial" w:hAnsi="Arial" w:cs="Arial"/>
          <w:sz w:val="28"/>
          <w:szCs w:val="28"/>
        </w:rPr>
        <w:t>Po naplnění evidenční karty půjčovny jsou karty s o</w:t>
      </w:r>
      <w:r w:rsidR="0018356C">
        <w:rPr>
          <w:rFonts w:ascii="Arial" w:hAnsi="Arial" w:cs="Arial"/>
          <w:sz w:val="28"/>
          <w:szCs w:val="28"/>
        </w:rPr>
        <w:t>sobní</w:t>
      </w:r>
      <w:r w:rsidR="002B7746">
        <w:rPr>
          <w:rFonts w:ascii="Arial" w:hAnsi="Arial" w:cs="Arial"/>
          <w:sz w:val="28"/>
          <w:szCs w:val="28"/>
        </w:rPr>
        <w:t xml:space="preserve">mi údaji </w:t>
      </w:r>
      <w:bookmarkStart w:id="0" w:name="_GoBack"/>
      <w:bookmarkEnd w:id="0"/>
      <w:r w:rsidR="00341A4C">
        <w:rPr>
          <w:rFonts w:ascii="Arial" w:hAnsi="Arial" w:cs="Arial"/>
          <w:sz w:val="28"/>
          <w:szCs w:val="28"/>
        </w:rPr>
        <w:t>skartovány.</w:t>
      </w:r>
    </w:p>
    <w:p w:rsidR="003C14F9" w:rsidRDefault="00AD47E4" w:rsidP="00E04DC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Informace </w:t>
      </w:r>
      <w:r w:rsidR="0018356C">
        <w:rPr>
          <w:rFonts w:ascii="Arial" w:hAnsi="Arial" w:cs="Arial"/>
          <w:sz w:val="28"/>
          <w:szCs w:val="28"/>
        </w:rPr>
        <w:t>osobě, která využila půjčovnu kompenzačních pomůcek, nejsou využity</w:t>
      </w:r>
      <w:r>
        <w:rPr>
          <w:rFonts w:ascii="Arial" w:hAnsi="Arial" w:cs="Arial"/>
          <w:sz w:val="28"/>
          <w:szCs w:val="28"/>
        </w:rPr>
        <w:t xml:space="preserve"> k žádným jiným účelům</w:t>
      </w:r>
      <w:r w:rsidR="0018356C">
        <w:rPr>
          <w:rFonts w:ascii="Arial" w:hAnsi="Arial" w:cs="Arial"/>
          <w:sz w:val="28"/>
          <w:szCs w:val="28"/>
        </w:rPr>
        <w:t xml:space="preserve">. </w:t>
      </w:r>
    </w:p>
    <w:p w:rsidR="00DB5766" w:rsidRDefault="003C14F9" w:rsidP="00E04DC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Osoba využívající půjčovnu kompenzačních pomůcek</w:t>
      </w:r>
      <w:r w:rsidR="00DB5766">
        <w:rPr>
          <w:rFonts w:ascii="Arial" w:hAnsi="Arial" w:cs="Arial"/>
          <w:sz w:val="28"/>
          <w:szCs w:val="28"/>
        </w:rPr>
        <w:t xml:space="preserve"> (subjekt údajů) </w:t>
      </w:r>
      <w:r w:rsidR="00DB5766" w:rsidRPr="00C22BFD">
        <w:rPr>
          <w:rFonts w:ascii="Arial" w:hAnsi="Arial" w:cs="Arial"/>
          <w:b/>
          <w:sz w:val="28"/>
          <w:szCs w:val="28"/>
        </w:rPr>
        <w:t>má právo</w:t>
      </w:r>
      <w:r w:rsidR="00DB5766">
        <w:rPr>
          <w:rFonts w:ascii="Arial" w:hAnsi="Arial" w:cs="Arial"/>
          <w:sz w:val="28"/>
          <w:szCs w:val="28"/>
        </w:rPr>
        <w:t xml:space="preserve"> na:</w:t>
      </w:r>
    </w:p>
    <w:p w:rsidR="00DB5766" w:rsidRDefault="00C22BFD" w:rsidP="00DB5766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8"/>
          <w:szCs w:val="28"/>
        </w:rPr>
      </w:pPr>
      <w:r w:rsidRPr="00C22BFD">
        <w:rPr>
          <w:rFonts w:ascii="Arial" w:hAnsi="Arial" w:cs="Arial"/>
          <w:b/>
          <w:sz w:val="28"/>
          <w:szCs w:val="28"/>
        </w:rPr>
        <w:t>p</w:t>
      </w:r>
      <w:r w:rsidR="00DB5766" w:rsidRPr="00C22BFD">
        <w:rPr>
          <w:rFonts w:ascii="Arial" w:hAnsi="Arial" w:cs="Arial"/>
          <w:b/>
          <w:sz w:val="28"/>
          <w:szCs w:val="28"/>
        </w:rPr>
        <w:t>řístup k osobním údajům</w:t>
      </w:r>
      <w:r w:rsidR="00DB5766">
        <w:rPr>
          <w:rFonts w:ascii="Arial" w:hAnsi="Arial" w:cs="Arial"/>
          <w:sz w:val="28"/>
          <w:szCs w:val="28"/>
        </w:rPr>
        <w:t>, které se ho týkají</w:t>
      </w:r>
      <w:r>
        <w:rPr>
          <w:rFonts w:ascii="Arial" w:hAnsi="Arial" w:cs="Arial"/>
          <w:sz w:val="28"/>
          <w:szCs w:val="28"/>
        </w:rPr>
        <w:t>,</w:t>
      </w:r>
    </w:p>
    <w:p w:rsidR="00DB5766" w:rsidRDefault="00C22BFD" w:rsidP="00DB5766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8"/>
          <w:szCs w:val="28"/>
        </w:rPr>
      </w:pPr>
      <w:r w:rsidRPr="00C22BFD">
        <w:rPr>
          <w:rFonts w:ascii="Arial" w:hAnsi="Arial" w:cs="Arial"/>
          <w:b/>
          <w:sz w:val="28"/>
          <w:szCs w:val="28"/>
        </w:rPr>
        <w:t>o</w:t>
      </w:r>
      <w:r w:rsidR="00DB5766" w:rsidRPr="00C22BFD">
        <w:rPr>
          <w:rFonts w:ascii="Arial" w:hAnsi="Arial" w:cs="Arial"/>
          <w:b/>
          <w:sz w:val="28"/>
          <w:szCs w:val="28"/>
        </w:rPr>
        <w:t>pravu, resp. doplnění</w:t>
      </w:r>
      <w:r w:rsidR="00DB5766">
        <w:rPr>
          <w:rFonts w:ascii="Arial" w:hAnsi="Arial" w:cs="Arial"/>
          <w:sz w:val="28"/>
          <w:szCs w:val="28"/>
        </w:rPr>
        <w:t xml:space="preserve"> (nepřesných) údajů</w:t>
      </w:r>
      <w:r>
        <w:rPr>
          <w:rFonts w:ascii="Arial" w:hAnsi="Arial" w:cs="Arial"/>
          <w:sz w:val="28"/>
          <w:szCs w:val="28"/>
        </w:rPr>
        <w:t>,</w:t>
      </w:r>
    </w:p>
    <w:p w:rsidR="00DB5766" w:rsidRDefault="00C22BFD" w:rsidP="00DB5766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8"/>
          <w:szCs w:val="28"/>
        </w:rPr>
      </w:pPr>
      <w:r w:rsidRPr="00C22BFD">
        <w:rPr>
          <w:rFonts w:ascii="Arial" w:hAnsi="Arial" w:cs="Arial"/>
          <w:b/>
          <w:sz w:val="28"/>
          <w:szCs w:val="28"/>
        </w:rPr>
        <w:t>v</w:t>
      </w:r>
      <w:r w:rsidR="00DB5766" w:rsidRPr="00C22BFD">
        <w:rPr>
          <w:rFonts w:ascii="Arial" w:hAnsi="Arial" w:cs="Arial"/>
          <w:b/>
          <w:sz w:val="28"/>
          <w:szCs w:val="28"/>
        </w:rPr>
        <w:t>ýmaz / právo být zapomenut</w:t>
      </w:r>
      <w:r w:rsidR="00DB5766">
        <w:rPr>
          <w:rFonts w:ascii="Arial" w:hAnsi="Arial" w:cs="Arial"/>
          <w:sz w:val="28"/>
          <w:szCs w:val="28"/>
        </w:rPr>
        <w:t xml:space="preserve"> (žádosti ale nemůže být z důvodu zákonné povinnosti vyhověno)</w:t>
      </w:r>
      <w:r>
        <w:rPr>
          <w:rFonts w:ascii="Arial" w:hAnsi="Arial" w:cs="Arial"/>
          <w:sz w:val="28"/>
          <w:szCs w:val="28"/>
        </w:rPr>
        <w:t>,</w:t>
      </w:r>
    </w:p>
    <w:p w:rsidR="00DB5766" w:rsidRDefault="00C22BFD" w:rsidP="00DB5766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8"/>
          <w:szCs w:val="28"/>
        </w:rPr>
      </w:pPr>
      <w:r w:rsidRPr="00C22BFD">
        <w:rPr>
          <w:rFonts w:ascii="Arial" w:hAnsi="Arial" w:cs="Arial"/>
          <w:b/>
          <w:sz w:val="28"/>
          <w:szCs w:val="28"/>
        </w:rPr>
        <w:t>o</w:t>
      </w:r>
      <w:r w:rsidR="00DB5766" w:rsidRPr="00C22BFD">
        <w:rPr>
          <w:rFonts w:ascii="Arial" w:hAnsi="Arial" w:cs="Arial"/>
          <w:b/>
          <w:sz w:val="28"/>
          <w:szCs w:val="28"/>
        </w:rPr>
        <w:t>mezení zpracování</w:t>
      </w:r>
      <w:r w:rsidR="00DB5766">
        <w:rPr>
          <w:rFonts w:ascii="Arial" w:hAnsi="Arial" w:cs="Arial"/>
          <w:sz w:val="28"/>
          <w:szCs w:val="28"/>
        </w:rPr>
        <w:t xml:space="preserve"> (zdržení se jakéhokoliv zpracování mimo uchování údajů u správce)</w:t>
      </w:r>
      <w:r>
        <w:rPr>
          <w:rFonts w:ascii="Arial" w:hAnsi="Arial" w:cs="Arial"/>
          <w:sz w:val="28"/>
          <w:szCs w:val="28"/>
        </w:rPr>
        <w:t>,</w:t>
      </w:r>
    </w:p>
    <w:p w:rsidR="00DB5766" w:rsidRDefault="00C22BFD" w:rsidP="00DB5766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8"/>
          <w:szCs w:val="28"/>
        </w:rPr>
      </w:pPr>
      <w:r w:rsidRPr="00C22BFD">
        <w:rPr>
          <w:rFonts w:ascii="Arial" w:hAnsi="Arial" w:cs="Arial"/>
          <w:b/>
          <w:sz w:val="28"/>
          <w:szCs w:val="28"/>
        </w:rPr>
        <w:t>p</w:t>
      </w:r>
      <w:r w:rsidR="00DB5766" w:rsidRPr="00C22BFD">
        <w:rPr>
          <w:rFonts w:ascii="Arial" w:hAnsi="Arial" w:cs="Arial"/>
          <w:b/>
          <w:sz w:val="28"/>
          <w:szCs w:val="28"/>
        </w:rPr>
        <w:t>řenositelnost údajů</w:t>
      </w:r>
      <w:r w:rsidR="00DB5766">
        <w:rPr>
          <w:rFonts w:ascii="Arial" w:hAnsi="Arial" w:cs="Arial"/>
          <w:sz w:val="28"/>
          <w:szCs w:val="28"/>
        </w:rPr>
        <w:t xml:space="preserve"> (na základě žádosti může uživatel získat od Centra ve strukturovaném a běžně strojově čitelném formátu osobní údaje, které správci poskytl)</w:t>
      </w:r>
      <w:r>
        <w:rPr>
          <w:rFonts w:ascii="Arial" w:hAnsi="Arial" w:cs="Arial"/>
          <w:sz w:val="28"/>
          <w:szCs w:val="28"/>
        </w:rPr>
        <w:t>,</w:t>
      </w:r>
    </w:p>
    <w:p w:rsidR="00DB5766" w:rsidRPr="00DB5766" w:rsidRDefault="00C22BFD" w:rsidP="00DB5766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8"/>
          <w:szCs w:val="28"/>
        </w:rPr>
      </w:pPr>
      <w:r w:rsidRPr="00C22BFD">
        <w:rPr>
          <w:rFonts w:ascii="Arial" w:hAnsi="Arial" w:cs="Arial"/>
          <w:b/>
          <w:sz w:val="28"/>
          <w:szCs w:val="28"/>
        </w:rPr>
        <w:t>v</w:t>
      </w:r>
      <w:r w:rsidR="00DB5766" w:rsidRPr="00C22BFD">
        <w:rPr>
          <w:rFonts w:ascii="Arial" w:hAnsi="Arial" w:cs="Arial"/>
          <w:b/>
          <w:sz w:val="28"/>
          <w:szCs w:val="28"/>
        </w:rPr>
        <w:t>znést námitku</w:t>
      </w:r>
      <w:r w:rsidR="00DB5766">
        <w:rPr>
          <w:rFonts w:ascii="Arial" w:hAnsi="Arial" w:cs="Arial"/>
          <w:sz w:val="28"/>
          <w:szCs w:val="28"/>
        </w:rPr>
        <w:t xml:space="preserve"> (uživatel může vznést námitku proti zpracování osobních údajů</w:t>
      </w:r>
      <w:r>
        <w:rPr>
          <w:rFonts w:ascii="Arial" w:hAnsi="Arial" w:cs="Arial"/>
          <w:sz w:val="28"/>
          <w:szCs w:val="28"/>
        </w:rPr>
        <w:t>).</w:t>
      </w:r>
    </w:p>
    <w:p w:rsidR="00E04DC8" w:rsidRDefault="00E04DC8" w:rsidP="00E04DC8">
      <w:pPr>
        <w:jc w:val="both"/>
        <w:rPr>
          <w:rFonts w:ascii="Arial" w:hAnsi="Arial" w:cs="Arial"/>
          <w:sz w:val="28"/>
          <w:szCs w:val="28"/>
        </w:rPr>
      </w:pPr>
    </w:p>
    <w:sectPr w:rsidR="00E04DC8" w:rsidSect="00AD47E4">
      <w:headerReference w:type="default" r:id="rId10"/>
      <w:headerReference w:type="first" r:id="rId11"/>
      <w:pgSz w:w="11906" w:h="16838"/>
      <w:pgMar w:top="1134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137" w:rsidRDefault="00236137" w:rsidP="000C6A8C">
      <w:pPr>
        <w:spacing w:after="0" w:line="240" w:lineRule="auto"/>
      </w:pPr>
      <w:r>
        <w:separator/>
      </w:r>
    </w:p>
  </w:endnote>
  <w:endnote w:type="continuationSeparator" w:id="0">
    <w:p w:rsidR="00236137" w:rsidRDefault="00236137" w:rsidP="000C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137" w:rsidRDefault="00236137" w:rsidP="000C6A8C">
      <w:pPr>
        <w:spacing w:after="0" w:line="240" w:lineRule="auto"/>
      </w:pPr>
      <w:r>
        <w:separator/>
      </w:r>
    </w:p>
  </w:footnote>
  <w:footnote w:type="continuationSeparator" w:id="0">
    <w:p w:rsidR="00236137" w:rsidRDefault="00236137" w:rsidP="000C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B95" w:rsidRDefault="00E20B95">
    <w:pPr>
      <w:pStyle w:val="Zhlav"/>
    </w:pPr>
  </w:p>
  <w:p w:rsidR="000C6A8C" w:rsidRDefault="000C6A8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733048"/>
      <w:placeholder>
        <w:docPart w:val="4835968BFDAE4BF4805C4B9D1613B4EF"/>
      </w:placeholder>
      <w:temporary/>
      <w:showingPlcHdr/>
    </w:sdtPr>
    <w:sdtEndPr/>
    <w:sdtContent>
      <w:p w:rsidR="00E20B95" w:rsidRDefault="00E20B95">
        <w:pPr>
          <w:pStyle w:val="Zhlav"/>
        </w:pPr>
        <w:r>
          <w:t>[Zadejte text.]</w:t>
        </w:r>
      </w:p>
    </w:sdtContent>
  </w:sdt>
  <w:p w:rsidR="00E20B95" w:rsidRDefault="00E20B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5867"/>
    <w:multiLevelType w:val="hybridMultilevel"/>
    <w:tmpl w:val="5F14F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72C9D"/>
    <w:multiLevelType w:val="hybridMultilevel"/>
    <w:tmpl w:val="6D6C3C3E"/>
    <w:lvl w:ilvl="0" w:tplc="C1B02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C5188"/>
    <w:multiLevelType w:val="hybridMultilevel"/>
    <w:tmpl w:val="18E09732"/>
    <w:lvl w:ilvl="0" w:tplc="C1B02C7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0AF80FAD"/>
    <w:multiLevelType w:val="hybridMultilevel"/>
    <w:tmpl w:val="8E2EF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83761"/>
    <w:multiLevelType w:val="hybridMultilevel"/>
    <w:tmpl w:val="316ECD8C"/>
    <w:lvl w:ilvl="0" w:tplc="98707E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0434C"/>
    <w:multiLevelType w:val="hybridMultilevel"/>
    <w:tmpl w:val="CCE88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F18CC"/>
    <w:multiLevelType w:val="hybridMultilevel"/>
    <w:tmpl w:val="1AEE7770"/>
    <w:lvl w:ilvl="0" w:tplc="C1B02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A33EE"/>
    <w:multiLevelType w:val="hybridMultilevel"/>
    <w:tmpl w:val="D4E27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1379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F843F0F"/>
    <w:multiLevelType w:val="hybridMultilevel"/>
    <w:tmpl w:val="ADDEA53A"/>
    <w:lvl w:ilvl="0" w:tplc="214476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BC38B4"/>
    <w:multiLevelType w:val="hybridMultilevel"/>
    <w:tmpl w:val="1084D5B8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2C5DF7"/>
    <w:multiLevelType w:val="hybridMultilevel"/>
    <w:tmpl w:val="7DA6E75E"/>
    <w:lvl w:ilvl="0" w:tplc="7D2A5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226EB"/>
    <w:multiLevelType w:val="hybridMultilevel"/>
    <w:tmpl w:val="5E068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37BE0"/>
    <w:multiLevelType w:val="hybridMultilevel"/>
    <w:tmpl w:val="7DA6E75E"/>
    <w:lvl w:ilvl="0" w:tplc="7D2A5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D7C1A"/>
    <w:multiLevelType w:val="hybridMultilevel"/>
    <w:tmpl w:val="AFC6C024"/>
    <w:lvl w:ilvl="0" w:tplc="CB16C22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549CC"/>
    <w:multiLevelType w:val="hybridMultilevel"/>
    <w:tmpl w:val="0F0ECDFA"/>
    <w:lvl w:ilvl="0" w:tplc="FFFFFFFF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0A3BBB"/>
    <w:multiLevelType w:val="hybridMultilevel"/>
    <w:tmpl w:val="774C3206"/>
    <w:lvl w:ilvl="0" w:tplc="5F662E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360071"/>
    <w:multiLevelType w:val="hybridMultilevel"/>
    <w:tmpl w:val="4C76BE4E"/>
    <w:lvl w:ilvl="0" w:tplc="C1B02C7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 w15:restartNumberingAfterBreak="0">
    <w:nsid w:val="39052AA1"/>
    <w:multiLevelType w:val="hybridMultilevel"/>
    <w:tmpl w:val="430A4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94396"/>
    <w:multiLevelType w:val="multilevel"/>
    <w:tmpl w:val="85FCAA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none"/>
      </w:rPr>
    </w:lvl>
  </w:abstractNum>
  <w:abstractNum w:abstractNumId="20" w15:restartNumberingAfterBreak="0">
    <w:nsid w:val="4234088A"/>
    <w:multiLevelType w:val="hybridMultilevel"/>
    <w:tmpl w:val="AF528E94"/>
    <w:lvl w:ilvl="0" w:tplc="C1B02C7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 w15:restartNumberingAfterBreak="0">
    <w:nsid w:val="45470217"/>
    <w:multiLevelType w:val="hybridMultilevel"/>
    <w:tmpl w:val="BA84D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94BE7"/>
    <w:multiLevelType w:val="hybridMultilevel"/>
    <w:tmpl w:val="542A5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D058A"/>
    <w:multiLevelType w:val="hybridMultilevel"/>
    <w:tmpl w:val="68527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32063"/>
    <w:multiLevelType w:val="hybridMultilevel"/>
    <w:tmpl w:val="5EE61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63786"/>
    <w:multiLevelType w:val="hybridMultilevel"/>
    <w:tmpl w:val="7DAA44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07725"/>
    <w:multiLevelType w:val="hybridMultilevel"/>
    <w:tmpl w:val="74C42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20816"/>
    <w:multiLevelType w:val="hybridMultilevel"/>
    <w:tmpl w:val="D7CEA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C0FC8"/>
    <w:multiLevelType w:val="hybridMultilevel"/>
    <w:tmpl w:val="C55286DC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8F5167"/>
    <w:multiLevelType w:val="hybridMultilevel"/>
    <w:tmpl w:val="568A7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D6DCF"/>
    <w:multiLevelType w:val="hybridMultilevel"/>
    <w:tmpl w:val="F60A9BC8"/>
    <w:lvl w:ilvl="0" w:tplc="C1B02C7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1" w15:restartNumberingAfterBreak="0">
    <w:nsid w:val="6D0A6675"/>
    <w:multiLevelType w:val="hybridMultilevel"/>
    <w:tmpl w:val="B164F1C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7058E"/>
    <w:multiLevelType w:val="hybridMultilevel"/>
    <w:tmpl w:val="9CD05588"/>
    <w:lvl w:ilvl="0" w:tplc="C1B02C7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E3A006F"/>
    <w:multiLevelType w:val="hybridMultilevel"/>
    <w:tmpl w:val="7D081D88"/>
    <w:lvl w:ilvl="0" w:tplc="C1B02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77A45"/>
    <w:multiLevelType w:val="hybridMultilevel"/>
    <w:tmpl w:val="17EC192A"/>
    <w:lvl w:ilvl="0" w:tplc="C1B02C7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8"/>
  </w:num>
  <w:num w:numId="5">
    <w:abstractNumId w:val="16"/>
  </w:num>
  <w:num w:numId="6">
    <w:abstractNumId w:val="12"/>
  </w:num>
  <w:num w:numId="7">
    <w:abstractNumId w:val="21"/>
  </w:num>
  <w:num w:numId="8">
    <w:abstractNumId w:val="29"/>
  </w:num>
  <w:num w:numId="9">
    <w:abstractNumId w:val="26"/>
  </w:num>
  <w:num w:numId="10">
    <w:abstractNumId w:val="24"/>
  </w:num>
  <w:num w:numId="11">
    <w:abstractNumId w:val="27"/>
  </w:num>
  <w:num w:numId="12">
    <w:abstractNumId w:val="25"/>
  </w:num>
  <w:num w:numId="13">
    <w:abstractNumId w:val="19"/>
  </w:num>
  <w:num w:numId="14">
    <w:abstractNumId w:val="22"/>
  </w:num>
  <w:num w:numId="15">
    <w:abstractNumId w:val="3"/>
  </w:num>
  <w:num w:numId="16">
    <w:abstractNumId w:val="10"/>
  </w:num>
  <w:num w:numId="17">
    <w:abstractNumId w:val="32"/>
  </w:num>
  <w:num w:numId="18">
    <w:abstractNumId w:val="1"/>
  </w:num>
  <w:num w:numId="19">
    <w:abstractNumId w:val="30"/>
  </w:num>
  <w:num w:numId="20">
    <w:abstractNumId w:val="2"/>
  </w:num>
  <w:num w:numId="21">
    <w:abstractNumId w:val="33"/>
  </w:num>
  <w:num w:numId="22">
    <w:abstractNumId w:val="20"/>
  </w:num>
  <w:num w:numId="23">
    <w:abstractNumId w:val="34"/>
  </w:num>
  <w:num w:numId="24">
    <w:abstractNumId w:val="17"/>
  </w:num>
  <w:num w:numId="25">
    <w:abstractNumId w:val="23"/>
  </w:num>
  <w:num w:numId="26">
    <w:abstractNumId w:val="6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8"/>
  </w:num>
  <w:num w:numId="31">
    <w:abstractNumId w:val="31"/>
  </w:num>
  <w:num w:numId="32">
    <w:abstractNumId w:val="4"/>
  </w:num>
  <w:num w:numId="33">
    <w:abstractNumId w:val="7"/>
  </w:num>
  <w:num w:numId="34">
    <w:abstractNumId w:val="14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C3"/>
    <w:rsid w:val="00095D55"/>
    <w:rsid w:val="000C6A8C"/>
    <w:rsid w:val="000C7E50"/>
    <w:rsid w:val="000E6BAC"/>
    <w:rsid w:val="000F220A"/>
    <w:rsid w:val="00141AA2"/>
    <w:rsid w:val="0018356C"/>
    <w:rsid w:val="002244DA"/>
    <w:rsid w:val="00236137"/>
    <w:rsid w:val="002B7746"/>
    <w:rsid w:val="0031357D"/>
    <w:rsid w:val="00334EE0"/>
    <w:rsid w:val="00341A4C"/>
    <w:rsid w:val="00344928"/>
    <w:rsid w:val="00394855"/>
    <w:rsid w:val="003C14F9"/>
    <w:rsid w:val="004578C2"/>
    <w:rsid w:val="004B5AE4"/>
    <w:rsid w:val="004C53B3"/>
    <w:rsid w:val="00532DCC"/>
    <w:rsid w:val="0057278A"/>
    <w:rsid w:val="007128F1"/>
    <w:rsid w:val="007F0103"/>
    <w:rsid w:val="00892218"/>
    <w:rsid w:val="008A74DD"/>
    <w:rsid w:val="00915946"/>
    <w:rsid w:val="0092109C"/>
    <w:rsid w:val="00942293"/>
    <w:rsid w:val="00A70B0F"/>
    <w:rsid w:val="00AD47E4"/>
    <w:rsid w:val="00AE4F0B"/>
    <w:rsid w:val="00B349D2"/>
    <w:rsid w:val="00C22BFD"/>
    <w:rsid w:val="00C84968"/>
    <w:rsid w:val="00CE17B0"/>
    <w:rsid w:val="00D27304"/>
    <w:rsid w:val="00D545A7"/>
    <w:rsid w:val="00DA3978"/>
    <w:rsid w:val="00DB5766"/>
    <w:rsid w:val="00E04DC8"/>
    <w:rsid w:val="00E2084F"/>
    <w:rsid w:val="00E20B95"/>
    <w:rsid w:val="00E215C3"/>
    <w:rsid w:val="00E21B51"/>
    <w:rsid w:val="00E55703"/>
    <w:rsid w:val="00EF1C30"/>
    <w:rsid w:val="00F32DFD"/>
    <w:rsid w:val="00F52EAF"/>
    <w:rsid w:val="00F80E12"/>
    <w:rsid w:val="00F9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D90660-1F09-4BDA-B90C-1BF72A22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15C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E6BAC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0C6A8C"/>
    <w:pPr>
      <w:jc w:val="center"/>
    </w:pPr>
    <w:rPr>
      <w:rFonts w:ascii="Arial" w:hAnsi="Arial" w:cs="Arial"/>
      <w:b/>
      <w:sz w:val="40"/>
      <w:szCs w:val="4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C6A8C"/>
    <w:rPr>
      <w:rFonts w:ascii="Arial" w:hAnsi="Arial" w:cs="Arial"/>
      <w:b/>
      <w:sz w:val="40"/>
      <w:szCs w:val="40"/>
    </w:rPr>
  </w:style>
  <w:style w:type="paragraph" w:styleId="Zhlav">
    <w:name w:val="header"/>
    <w:basedOn w:val="Normln"/>
    <w:link w:val="ZhlavChar"/>
    <w:uiPriority w:val="99"/>
    <w:unhideWhenUsed/>
    <w:rsid w:val="000C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6A8C"/>
  </w:style>
  <w:style w:type="paragraph" w:styleId="Zpat">
    <w:name w:val="footer"/>
    <w:basedOn w:val="Normln"/>
    <w:link w:val="ZpatChar"/>
    <w:uiPriority w:val="99"/>
    <w:unhideWhenUsed/>
    <w:rsid w:val="000C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6A8C"/>
  </w:style>
  <w:style w:type="paragraph" w:styleId="Textbubliny">
    <w:name w:val="Balloon Text"/>
    <w:basedOn w:val="Normln"/>
    <w:link w:val="TextbublinyChar"/>
    <w:uiPriority w:val="99"/>
    <w:semiHidden/>
    <w:unhideWhenUsed/>
    <w:rsid w:val="000C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A8C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21B51"/>
    <w:pPr>
      <w:spacing w:before="120" w:after="240" w:line="360" w:lineRule="auto"/>
      <w:ind w:firstLine="567"/>
      <w:jc w:val="both"/>
    </w:pPr>
    <w:rPr>
      <w:rFonts w:ascii="Arial" w:eastAsia="Times New Roman" w:hAnsi="Arial" w:cs="Arial"/>
      <w:color w:val="000000"/>
      <w:sz w:val="28"/>
      <w:szCs w:val="28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21B51"/>
    <w:rPr>
      <w:rFonts w:ascii="Arial" w:eastAsia="Times New Roman" w:hAnsi="Arial" w:cs="Arial"/>
      <w:color w:val="000000"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0F2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dp.louny@seznam.cz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entrum-louny.wbs.cz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35968BFDAE4BF4805C4B9D1613B4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FF1A30-F951-4F8B-B15D-93FD9A48CB62}"/>
      </w:docPartPr>
      <w:docPartBody>
        <w:p w:rsidR="006400D8" w:rsidRDefault="005331C2" w:rsidP="005331C2">
          <w:pPr>
            <w:pStyle w:val="4835968BFDAE4BF4805C4B9D1613B4EF"/>
          </w:pPr>
          <w:r>
            <w:t>[Zadejte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8A"/>
    <w:rsid w:val="001E7CA6"/>
    <w:rsid w:val="00287BA0"/>
    <w:rsid w:val="00391300"/>
    <w:rsid w:val="005331C2"/>
    <w:rsid w:val="006400D8"/>
    <w:rsid w:val="007C1C0C"/>
    <w:rsid w:val="00875229"/>
    <w:rsid w:val="008E308B"/>
    <w:rsid w:val="00BD34DE"/>
    <w:rsid w:val="00D72043"/>
    <w:rsid w:val="00F8128A"/>
    <w:rsid w:val="00FC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15EA4C15256490881341F61F37E9802">
    <w:name w:val="415EA4C15256490881341F61F37E9802"/>
    <w:rsid w:val="00F8128A"/>
  </w:style>
  <w:style w:type="paragraph" w:customStyle="1" w:styleId="E91286CE37D346CB8DDAF07D9270EBE3">
    <w:name w:val="E91286CE37D346CB8DDAF07D9270EBE3"/>
    <w:rsid w:val="00F8128A"/>
  </w:style>
  <w:style w:type="paragraph" w:customStyle="1" w:styleId="41A8F6E7638A4FDB96C2180DCA4089C7">
    <w:name w:val="41A8F6E7638A4FDB96C2180DCA4089C7"/>
    <w:rsid w:val="00875229"/>
  </w:style>
  <w:style w:type="paragraph" w:customStyle="1" w:styleId="4835968BFDAE4BF4805C4B9D1613B4EF">
    <w:name w:val="4835968BFDAE4BF4805C4B9D1613B4EF"/>
    <w:rsid w:val="005331C2"/>
  </w:style>
  <w:style w:type="paragraph" w:customStyle="1" w:styleId="C25EE97EEE0F4770BE521EF5B231515F">
    <w:name w:val="C25EE97EEE0F4770BE521EF5B231515F"/>
    <w:rsid w:val="005331C2"/>
  </w:style>
  <w:style w:type="paragraph" w:customStyle="1" w:styleId="F5014EE42A1A4DFDB1FA263BE4668CD1">
    <w:name w:val="F5014EE42A1A4DFDB1FA263BE4668CD1"/>
    <w:rsid w:val="005331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403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Standard kvality sociálních služeb číslo 3</vt:lpstr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kvality sociálních služeb číslo 3</dc:title>
  <dc:creator>uzivetel</dc:creator>
  <cp:lastModifiedBy>Wiesnerová.Eva</cp:lastModifiedBy>
  <cp:revision>16</cp:revision>
  <cp:lastPrinted>2018-05-07T09:18:00Z</cp:lastPrinted>
  <dcterms:created xsi:type="dcterms:W3CDTF">2018-05-03T10:42:00Z</dcterms:created>
  <dcterms:modified xsi:type="dcterms:W3CDTF">2018-05-09T07:34:00Z</dcterms:modified>
</cp:coreProperties>
</file>